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كريزويل
</w:t>
      </w:r>
    </w:p>
    <w:p>
      <w:pPr>
        <w:jc w:val="start"/>
        <w:bidi/>
      </w:pPr>
      <w:r>
        <w:rPr>
          <w:rFonts w:ascii="arial" w:hAnsi="arial" w:eastAsia="arial" w:cs="arial"/>
          <w:sz w:val="28"/>
          <w:szCs w:val="28"/>
          <w:b w:val="1"/>
          <w:bCs w:val="1"/>
          <w:rtl/>
        </w:rPr>
        <w:t xml:space="preserve">كريزويل
</w:t>
      </w:r>
    </w:p>
    <w:p>
      <w:pPr/>
      <w:r>
        <w:rPr/>
        <w:t xml:space="preserve">كريزويل  كريزويل. : Creswell. K. A مستشرق بريطاني علامة بالآثار الاسلامية. تخرج بمدرسة وستمنستر وكلية الحرف الفنية بلندن، وبدأ حياته رساما ووقع في يده كتاب ’’ ألف ليلة وليلة ’’ فاتجه إلى دراسة الفن الاسلامي. وزار الشرق الاوسط وألقى محاضرات عنه. وعين مفتشا للآثار في سورة وفلسطين (1905) فأستاذا للآثار الاسلامية في كلية الآداب بجامعة القاهرة وأنشأ المعهد العالي للآثار الاسلامية بمصر، وقضى بها معظم حياته. وطبعت جامعة أكسفورد مجموعة أبحاثه الاثرية في مجلدين كبيرين. وخرج من جامعة القاهرة سنة 1957 لكبر سنة فاحتضنته الجامعة الاميركية في القاهرة، بقية حياته. وفقد سمعه فانتقل إلى مصحة المسنين في إحدى ضواحي لندن، حيث فارق الحياة، ومن كتبه المطبوعة بالانكليزية ’’ الحصون في الاسلام، قبل عام 1250) و (الآثار الهندية) و (عمائر السلطان بيبرس البندقداري في مصر) و (جامع المنصور الكبير في بغداد) و (المصادر الاسلامية للاسطرلاب) و (الكعبة عام 608 م) و (الاخيضر والكوفة ’’ بحث نشر في مجلة سومر العراقية و (موسوعة الفنون الاسلامية ’’ تضم 13 ألف لوح ورسم. </w:t>
      </w:r>
    </w:p>
    <w:p>
      <w:pPr>
        <w:jc w:val="start"/>
        <w:bidi/>
      </w:pPr>
      <w:r>
        <w:rPr>
          <w:sz w:val="24"/>
          <w:szCs w:val="24"/>
          <w:b w:val="1"/>
          <w:bCs w:val="1"/>
          <w:rtl/>
        </w:rPr>
        <w:t xml:space="preserve">
الأعلام،(دار العلم للملايين - بيروت،2002،ط 15،ج 5،ص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2026-10-02T08:45:57+03:00</dcterms:created>
  <dcterms:modified xsi:type="dcterms:W3CDTF">2026-10-02T08:45:57+03:00</dcterms:modified>
</cp:coreProperties>
</file>

<file path=docProps/custom.xml><?xml version="1.0" encoding="utf-8"?>
<Properties xmlns="http://schemas.openxmlformats.org/officeDocument/2006/custom-properties" xmlns:vt="http://schemas.openxmlformats.org/officeDocument/2006/docPropsVTypes"/>
</file>