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بسطام
</w:t>
      </w:r>
    </w:p>
    <w:p>
      <w:pPr/>
      <w:r>
        <w:rPr/>
        <w:t xml:space="preserve">أبو بسطام </w:t>
      </w:r>
    </w:p>
    <w:p/>
    <w:p>
      <w:pPr/>
      <w:r>
        <w:rPr/>
        <w:t xml:space="preserve">مولى أسامة مولى النبي صلى الله عليه وسلم 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2026-09-17T16:19:23+03:00</dcterms:created>
  <dcterms:modified xsi:type="dcterms:W3CDTF">2026-09-17T16:19:23+03:00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