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الرزاق بن بزيع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الرزاق بن بزيع كوفي
</w:t>
      </w:r>
    </w:p>
    <w:p>
      <w:pPr/>
      <w:r>
        <w:rPr/>
        <w:t xml:space="preserve">عبد الرزاق بن بزيع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2026-10-15T12:09:54+03:00</dcterms:created>
  <dcterms:modified xsi:type="dcterms:W3CDTF">2026-10-15T12:09:54+03:00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