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كثير بن سليمان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كثير بن سليمان
</w:t>
      </w:r>
    </w:p>
    <w:p>
      <w:pPr/>
      <w:r>
        <w:rPr/>
        <w:t xml:space="preserve">كثير بن سليمان </w:t>
      </w:r>
    </w:p>
    <w:p/>
    <w:p>
      <w:pPr/>
      <w:r>
        <w:rPr/>
        <w:t xml:space="preserve">قال سمعت الضحاك بن مزاحم يقول من أحب أن يلقى الله طاهرا مطهرا فليتزوج الحرائر روى عنه أبو تميلة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2026-10-17T18:04:23+03:00</dcterms:created>
  <dcterms:modified xsi:type="dcterms:W3CDTF">2026-10-17T18:04:23+03:00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