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زيدان
</w:t>
      </w:r>
    </w:p>
    <w:p>
      <w:pPr>
        <w:jc w:val="start"/>
        <w:bidi/>
      </w:pPr>
      <w:r>
        <w:rPr>
          <w:rFonts w:ascii="arial" w:hAnsi="arial" w:eastAsia="arial" w:cs="arial"/>
          <w:sz w:val="28"/>
          <w:szCs w:val="28"/>
          <w:b w:val="1"/>
          <w:bCs w:val="1"/>
          <w:rtl/>
        </w:rPr>
        <w:t xml:space="preserve">زيدان
</w:t>
      </w:r>
    </w:p>
    <w:p>
      <w:pPr/>
      <w:r>
        <w:rPr/>
        <w:t xml:space="preserve">زيدان  محمد حسين زيدان: باحث صحفي من الشعراء. ولد بمنطقة المدينة المنورة وتعلم بالمدارس وبحلقات علماء الحرم النبوي. سلك بوظائف الدولة في وزارتي التربية والمالية شارك بتأسيس الرابطة الإسلامية مساعدا لأمينها العام، ولما تقاعد اشتغل بالصحافة والأدب وكان رئيسا للتحرير في جريدة (البلاد) فجريدة (الندوة) فمجلة (الدارة) واختير عضوا في جمعية دار الملك عبد العزيز وفي لجنة جائزة الدولة التقديرية للأدب. مؤلفاته (سيرة بطل)، (عبد العزيز والكيان الكبير)، (بنو هلال بين الأسطورة والحقيقة)، (المنهج المثالي لكتابة تاريخنا)، (كلمة ونصف)، (رحلات الأوربيين إلى نجد وشبه الجزيرة العربية)، (محاضرات عن التاريخ والثقافة العربية)، (أحاديث وقضايا حول الشرق الأوسط)، (أشياخ ومقالات)، (صور)، (خواطر مجنحة)، (فواتح الدارة)، (ذكريات العهود الثلاثة)، (مخلاة الكاتب كشكول القارئ)، (تمر وجمر). وله شعر جمع في ديوان (ثمرات قلم). ولعبد الله عبد الرحمن الجفري (الزيدان: زوربا القرن العشرين).</w:t>
      </w:r>
    </w:p>
    <w:p/>
    <w:p>
      <w:pPr>
        <w:jc w:val="start"/>
        <w:bidi/>
      </w:pPr>
      <w:r>
        <w:rPr>
          <w:sz w:val="24"/>
          <w:szCs w:val="24"/>
          <w:b w:val="1"/>
          <w:bCs w:val="1"/>
          <w:rtl/>
        </w:rPr>
        <w:t xml:space="preserve">
إتمام الأعلام،(دار صادر - بيروت،1999،ط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2026-10-12T05:38:26+03:00</dcterms:created>
  <dcterms:modified xsi:type="dcterms:W3CDTF">2026-10-12T05:38:26+03:00</dcterms:modified>
</cp:coreProperties>
</file>

<file path=docProps/custom.xml><?xml version="1.0" encoding="utf-8"?>
<Properties xmlns="http://schemas.openxmlformats.org/officeDocument/2006/custom-properties" xmlns:vt="http://schemas.openxmlformats.org/officeDocument/2006/docPropsVTypes"/>
</file>